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F20CD5" w:rsidTr="00E42CBF">
        <w:tc>
          <w:tcPr>
            <w:tcW w:w="9288" w:type="dxa"/>
            <w:gridSpan w:val="3"/>
          </w:tcPr>
          <w:p w:rsidR="00BF372C" w:rsidRPr="00F20CD5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F20C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F20CD5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F20CD5" w:rsidTr="00FA404E">
        <w:trPr>
          <w:trHeight w:val="702"/>
        </w:trPr>
        <w:tc>
          <w:tcPr>
            <w:tcW w:w="2660" w:type="dxa"/>
          </w:tcPr>
          <w:p w:rsidR="00BA407D" w:rsidRPr="00F20CD5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0A0399" w:rsidRPr="00F20CD5" w:rsidRDefault="00E400A9" w:rsidP="00D260F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izmjen</w:t>
            </w:r>
            <w:r w:rsidR="00F640DD">
              <w:rPr>
                <w:rFonts w:ascii="Arial Narrow" w:hAnsi="Arial Narrow"/>
                <w:sz w:val="24"/>
                <w:szCs w:val="24"/>
              </w:rPr>
              <w:t>e i dopune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Proračuna Virovitičko-podravske županije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D260F2">
              <w:rPr>
                <w:rFonts w:ascii="Arial Narrow" w:hAnsi="Arial Narrow"/>
                <w:sz w:val="24"/>
                <w:szCs w:val="24"/>
              </w:rPr>
              <w:t>3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 s projekcijama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D260F2">
              <w:rPr>
                <w:rFonts w:ascii="Arial Narrow" w:hAnsi="Arial Narrow"/>
                <w:sz w:val="24"/>
                <w:szCs w:val="24"/>
              </w:rPr>
              <w:t>4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 202</w:t>
            </w:r>
            <w:r w:rsidR="00D260F2">
              <w:rPr>
                <w:rFonts w:ascii="Arial Narrow" w:hAnsi="Arial Narrow"/>
                <w:sz w:val="24"/>
                <w:szCs w:val="24"/>
              </w:rPr>
              <w:t>5</w:t>
            </w:r>
            <w:r w:rsidR="00513CD1">
              <w:rPr>
                <w:rFonts w:ascii="Arial Narrow" w:hAnsi="Arial Narrow"/>
                <w:sz w:val="24"/>
                <w:szCs w:val="24"/>
              </w:rPr>
              <w:t>. godinu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Pr="00F20CD5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:rsidR="000D4ECD" w:rsidRPr="00F20CD5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F02F86" w:rsidRPr="00F20CD5" w:rsidRDefault="00F20CD5" w:rsidP="00D260F2">
            <w:pPr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Na temelju članka </w:t>
            </w:r>
            <w:r w:rsidR="00D260F2" w:rsidRPr="00D260F2">
              <w:rPr>
                <w:rFonts w:ascii="Arial Narrow" w:hAnsi="Arial Narrow" w:cs="Calibri"/>
                <w:sz w:val="24"/>
                <w:szCs w:val="24"/>
              </w:rPr>
              <w:t>45. Zakona o proračunu ("Narodne novine" Republike Hrvatske broj: 144/21.)</w:t>
            </w:r>
            <w:r w:rsidR="00E400A9">
              <w:rPr>
                <w:rFonts w:ascii="Arial Narrow" w:hAnsi="Arial Narrow" w:cs="Times New Roman"/>
                <w:sz w:val="24"/>
                <w:szCs w:val="24"/>
              </w:rPr>
              <w:t xml:space="preserve"> i članka 19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Statuta Virovitičko-podravske županije</w:t>
            </w:r>
            <w:r w:rsidR="00D260F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("Službeni glasnik Virovit</w:t>
            </w:r>
            <w:r w:rsidR="00E400A9">
              <w:rPr>
                <w:rFonts w:ascii="Arial Narrow" w:hAnsi="Arial Narrow" w:cs="Times New Roman"/>
                <w:sz w:val="24"/>
                <w:szCs w:val="24"/>
              </w:rPr>
              <w:t xml:space="preserve">ičko-podravske županije" broj: 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2/</w:t>
            </w:r>
            <w:r w:rsidR="00E400A9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1.) Služba za javne financije Virovitičko-</w:t>
            </w:r>
            <w:r w:rsidR="00E400A9">
              <w:rPr>
                <w:rFonts w:ascii="Arial Narrow" w:hAnsi="Arial Narrow" w:cs="Times New Roman"/>
                <w:sz w:val="24"/>
                <w:szCs w:val="24"/>
              </w:rPr>
              <w:t>podravske županije izradila je 1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izmjen</w:t>
            </w:r>
            <w:r w:rsidR="00F640DD">
              <w:rPr>
                <w:rFonts w:ascii="Arial Narrow" w:hAnsi="Arial Narrow" w:cs="Times New Roman"/>
                <w:sz w:val="24"/>
                <w:szCs w:val="24"/>
              </w:rPr>
              <w:t>e i dopune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Proračuna Virov</w:t>
            </w:r>
            <w:r w:rsidR="00A53779">
              <w:rPr>
                <w:rFonts w:ascii="Arial Narrow" w:hAnsi="Arial Narrow" w:cs="Times New Roman"/>
                <w:sz w:val="24"/>
                <w:szCs w:val="24"/>
              </w:rPr>
              <w:t>itičko-podravske županije za 202</w:t>
            </w:r>
            <w:r w:rsidR="00D260F2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godinu s projekcijama za 20</w:t>
            </w:r>
            <w:r w:rsidR="00513CD1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D260F2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A53779">
              <w:rPr>
                <w:rFonts w:ascii="Arial Narrow" w:hAnsi="Arial Narrow" w:cs="Times New Roman"/>
                <w:sz w:val="24"/>
                <w:szCs w:val="24"/>
              </w:rPr>
              <w:t>. i 202</w:t>
            </w:r>
            <w:r w:rsidR="00D260F2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F20CD5" w:rsidRDefault="00902533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Nacrt </w:t>
            </w:r>
            <w:r w:rsidR="00E400A9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1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izmjena i dopuna Proračuna Virovi</w:t>
            </w:r>
            <w:r w:rsidR="00A53779">
              <w:rPr>
                <w:rFonts w:ascii="Arial Narrow" w:hAnsi="Arial Narrow"/>
                <w:sz w:val="24"/>
                <w:szCs w:val="24"/>
              </w:rPr>
              <w:t>tičko-podravske županije za 202</w:t>
            </w:r>
            <w:r w:rsidR="00D260F2">
              <w:rPr>
                <w:rFonts w:ascii="Arial Narrow" w:hAnsi="Arial Narrow"/>
                <w:sz w:val="24"/>
                <w:szCs w:val="24"/>
              </w:rPr>
              <w:t>3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 s projekcijama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D260F2">
              <w:rPr>
                <w:rFonts w:ascii="Arial Narrow" w:hAnsi="Arial Narrow"/>
                <w:sz w:val="24"/>
                <w:szCs w:val="24"/>
              </w:rPr>
              <w:t>4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 202</w:t>
            </w:r>
            <w:r w:rsidR="00D260F2">
              <w:rPr>
                <w:rFonts w:ascii="Arial Narrow" w:hAnsi="Arial Narrow"/>
                <w:sz w:val="24"/>
                <w:szCs w:val="24"/>
              </w:rPr>
              <w:t>5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</w:t>
            </w:r>
            <w:r w:rsidR="00F20CD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bio je objavljen </w:t>
            </w:r>
            <w:r w:rsidR="002731BB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</w:p>
          <w:p w:rsidR="002731BB" w:rsidRPr="00F20CD5" w:rsidRDefault="00BD4E9E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8" w:history="1">
              <w:r w:rsidR="00A8615C" w:rsidRPr="00F20CD5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F20CD5" w:rsidRDefault="00A8615C" w:rsidP="007C4E73">
            <w:pPr>
              <w:jc w:val="both"/>
              <w:rPr>
                <w:rFonts w:ascii="Arial Narrow" w:eastAsia="Simsun (Founder Extended)" w:hAnsi="Arial Narrow" w:cs="Times New Roman"/>
                <w:b/>
                <w:sz w:val="24"/>
                <w:szCs w:val="24"/>
                <w:lang w:eastAsia="zh-CN"/>
              </w:rPr>
            </w:pPr>
          </w:p>
          <w:p w:rsidR="007C4E73" w:rsidRPr="00F20CD5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7C4E73" w:rsidRPr="00F20CD5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F20CD5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ć</w:t>
            </w:r>
            <w:r w:rsid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u provedeno je u razdoblju od </w:t>
            </w:r>
            <w:r w:rsidR="00D260F2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1</w:t>
            </w:r>
            <w:r w:rsidR="00513CD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2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</w:t>
            </w:r>
            <w:r w:rsidR="00513CD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svibnj</w:t>
            </w:r>
            <w:r w:rsid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a do </w:t>
            </w:r>
            <w:r w:rsidR="00D260F2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1</w:t>
            </w:r>
            <w:r w:rsidR="00513CD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0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</w:t>
            </w:r>
            <w:r w:rsidR="00513CD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lipnj</w:t>
            </w:r>
            <w:r w:rsid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a</w:t>
            </w:r>
            <w:r w:rsidR="00A67AF1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20</w:t>
            </w:r>
            <w:r w:rsidR="00E400A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2</w:t>
            </w:r>
            <w:r w:rsidR="00D260F2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3</w:t>
            </w: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F20CD5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F20CD5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F20CD5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F20CD5" w:rsidRDefault="00A8615C" w:rsidP="00D260F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640DD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iti jedno očitovanje na navedene </w:t>
            </w:r>
            <w:r w:rsidR="00E400A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1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izmjen</w:t>
            </w:r>
            <w:r w:rsidR="00F640DD">
              <w:rPr>
                <w:rFonts w:ascii="Arial Narrow" w:hAnsi="Arial Narrow"/>
                <w:sz w:val="24"/>
                <w:szCs w:val="24"/>
              </w:rPr>
              <w:t>e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i dopun</w:t>
            </w:r>
            <w:r w:rsidR="00F640DD">
              <w:rPr>
                <w:rFonts w:ascii="Arial Narrow" w:hAnsi="Arial Narrow"/>
                <w:sz w:val="24"/>
                <w:szCs w:val="24"/>
              </w:rPr>
              <w:t>e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Proračuna Virovitičko-podravske županije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D260F2">
              <w:rPr>
                <w:rFonts w:ascii="Arial Narrow" w:hAnsi="Arial Narrow"/>
                <w:sz w:val="24"/>
                <w:szCs w:val="24"/>
              </w:rPr>
              <w:t>3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 s projekcijama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D260F2">
              <w:rPr>
                <w:rFonts w:ascii="Arial Narrow" w:hAnsi="Arial Narrow"/>
                <w:sz w:val="24"/>
                <w:szCs w:val="24"/>
              </w:rPr>
              <w:t>4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 202</w:t>
            </w:r>
            <w:r w:rsidR="00D260F2">
              <w:rPr>
                <w:rFonts w:ascii="Arial Narrow" w:hAnsi="Arial Narrow"/>
                <w:sz w:val="24"/>
                <w:szCs w:val="24"/>
              </w:rPr>
              <w:t>5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F20CD5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F20CD5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F20CD5" w:rsidRDefault="00F71879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F20CD5" w:rsidRDefault="00236D16" w:rsidP="00181C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iziskivala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F20CD5" w:rsidTr="00181C74">
        <w:tc>
          <w:tcPr>
            <w:tcW w:w="2660" w:type="dxa"/>
          </w:tcPr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F20CD5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F20CD5" w:rsidRDefault="00A67AF1" w:rsidP="00A537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Sanja </w:t>
            </w:r>
            <w:r w:rsidR="00A53779">
              <w:rPr>
                <w:rFonts w:ascii="Arial Narrow" w:hAnsi="Arial Narrow" w:cs="Times New Roman"/>
                <w:sz w:val="24"/>
                <w:szCs w:val="24"/>
              </w:rPr>
              <w:t>Pančić</w:t>
            </w:r>
            <w:r w:rsidR="00181C74" w:rsidRPr="00F20CD5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A53779">
              <w:rPr>
                <w:rFonts w:ascii="Arial Narrow" w:hAnsi="Arial Narrow" w:cs="Times New Roman"/>
                <w:sz w:val="24"/>
                <w:szCs w:val="24"/>
              </w:rPr>
              <w:t>dipl</w:t>
            </w:r>
            <w:r w:rsidR="00181C74" w:rsidRPr="00F20CD5">
              <w:rPr>
                <w:rFonts w:ascii="Arial Narrow" w:hAnsi="Arial Narrow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F20CD5" w:rsidRDefault="00D260F2" w:rsidP="00D260F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513CD1">
              <w:rPr>
                <w:rFonts w:ascii="Arial Narrow" w:hAnsi="Arial Narrow" w:cs="Times New Roman"/>
                <w:sz w:val="24"/>
                <w:szCs w:val="24"/>
              </w:rPr>
              <w:t>lipnj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>a 20</w:t>
            </w:r>
            <w:r w:rsidR="00A53779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F91726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CC4583" w:rsidRPr="00F20CD5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F20CD5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9E" w:rsidRDefault="00BD4E9E" w:rsidP="00A71CBC">
      <w:pPr>
        <w:spacing w:after="0" w:line="240" w:lineRule="auto"/>
      </w:pPr>
      <w:r>
        <w:separator/>
      </w:r>
    </w:p>
  </w:endnote>
  <w:endnote w:type="continuationSeparator" w:id="0">
    <w:p w:rsidR="00BD4E9E" w:rsidRDefault="00BD4E9E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0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9E" w:rsidRDefault="00BD4E9E" w:rsidP="00A71CBC">
      <w:pPr>
        <w:spacing w:after="0" w:line="240" w:lineRule="auto"/>
      </w:pPr>
      <w:r>
        <w:separator/>
      </w:r>
    </w:p>
  </w:footnote>
  <w:footnote w:type="continuationSeparator" w:id="0">
    <w:p w:rsidR="00BD4E9E" w:rsidRDefault="00BD4E9E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A0399"/>
    <w:rsid w:val="000B489B"/>
    <w:rsid w:val="000D4ECD"/>
    <w:rsid w:val="001032C9"/>
    <w:rsid w:val="0013020D"/>
    <w:rsid w:val="00181C74"/>
    <w:rsid w:val="001C6B37"/>
    <w:rsid w:val="001E0F6C"/>
    <w:rsid w:val="00206362"/>
    <w:rsid w:val="00236D16"/>
    <w:rsid w:val="002460E0"/>
    <w:rsid w:val="002731BB"/>
    <w:rsid w:val="00287C00"/>
    <w:rsid w:val="002A2BD3"/>
    <w:rsid w:val="002D217C"/>
    <w:rsid w:val="002E54F8"/>
    <w:rsid w:val="00363C46"/>
    <w:rsid w:val="00375CB4"/>
    <w:rsid w:val="003A64C6"/>
    <w:rsid w:val="003C49D8"/>
    <w:rsid w:val="003C5B5F"/>
    <w:rsid w:val="004231BA"/>
    <w:rsid w:val="00443347"/>
    <w:rsid w:val="0044601C"/>
    <w:rsid w:val="00491962"/>
    <w:rsid w:val="004B65E1"/>
    <w:rsid w:val="004C454A"/>
    <w:rsid w:val="004C5EAF"/>
    <w:rsid w:val="004E37E6"/>
    <w:rsid w:val="004E76F4"/>
    <w:rsid w:val="00512F2E"/>
    <w:rsid w:val="00513CD1"/>
    <w:rsid w:val="0055394F"/>
    <w:rsid w:val="00557ECA"/>
    <w:rsid w:val="00573163"/>
    <w:rsid w:val="005C7E46"/>
    <w:rsid w:val="005F3FC6"/>
    <w:rsid w:val="0060231D"/>
    <w:rsid w:val="00662CE4"/>
    <w:rsid w:val="00666973"/>
    <w:rsid w:val="006E3CF3"/>
    <w:rsid w:val="006E6866"/>
    <w:rsid w:val="00741772"/>
    <w:rsid w:val="007651B5"/>
    <w:rsid w:val="007773CC"/>
    <w:rsid w:val="007819C9"/>
    <w:rsid w:val="007B63D6"/>
    <w:rsid w:val="007C0B7C"/>
    <w:rsid w:val="007C4E73"/>
    <w:rsid w:val="007C719B"/>
    <w:rsid w:val="007D1D44"/>
    <w:rsid w:val="007D5323"/>
    <w:rsid w:val="007E54AD"/>
    <w:rsid w:val="00801AF5"/>
    <w:rsid w:val="00811A45"/>
    <w:rsid w:val="00811E03"/>
    <w:rsid w:val="008315F0"/>
    <w:rsid w:val="0087269A"/>
    <w:rsid w:val="008A6C16"/>
    <w:rsid w:val="008B7AF2"/>
    <w:rsid w:val="00902533"/>
    <w:rsid w:val="00903261"/>
    <w:rsid w:val="00961F39"/>
    <w:rsid w:val="009A7250"/>
    <w:rsid w:val="009F3BB7"/>
    <w:rsid w:val="00A51445"/>
    <w:rsid w:val="00A53779"/>
    <w:rsid w:val="00A67AF1"/>
    <w:rsid w:val="00A704EC"/>
    <w:rsid w:val="00A71CBC"/>
    <w:rsid w:val="00A8615C"/>
    <w:rsid w:val="00B13446"/>
    <w:rsid w:val="00B727C6"/>
    <w:rsid w:val="00B840EE"/>
    <w:rsid w:val="00BA407D"/>
    <w:rsid w:val="00BD4E9E"/>
    <w:rsid w:val="00BF2276"/>
    <w:rsid w:val="00BF372C"/>
    <w:rsid w:val="00C36899"/>
    <w:rsid w:val="00C4164F"/>
    <w:rsid w:val="00C5213F"/>
    <w:rsid w:val="00C84AF5"/>
    <w:rsid w:val="00C94C77"/>
    <w:rsid w:val="00CC2B90"/>
    <w:rsid w:val="00CC4583"/>
    <w:rsid w:val="00D012B4"/>
    <w:rsid w:val="00D20A39"/>
    <w:rsid w:val="00D260F2"/>
    <w:rsid w:val="00D6568C"/>
    <w:rsid w:val="00DA0AFA"/>
    <w:rsid w:val="00DF272F"/>
    <w:rsid w:val="00E400A9"/>
    <w:rsid w:val="00E4133D"/>
    <w:rsid w:val="00E707C6"/>
    <w:rsid w:val="00E95495"/>
    <w:rsid w:val="00EA7E19"/>
    <w:rsid w:val="00EB3F7A"/>
    <w:rsid w:val="00F02F86"/>
    <w:rsid w:val="00F16FCD"/>
    <w:rsid w:val="00F20CD5"/>
    <w:rsid w:val="00F22FD8"/>
    <w:rsid w:val="00F640DD"/>
    <w:rsid w:val="00F67652"/>
    <w:rsid w:val="00F71879"/>
    <w:rsid w:val="00F76918"/>
    <w:rsid w:val="00F90914"/>
    <w:rsid w:val="00F91726"/>
    <w:rsid w:val="00FA404E"/>
    <w:rsid w:val="00FE751C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2023-03-03T08:13:00Z</cp:lastPrinted>
  <dcterms:created xsi:type="dcterms:W3CDTF">2023-09-11T12:44:00Z</dcterms:created>
  <dcterms:modified xsi:type="dcterms:W3CDTF">2023-09-11T12:44:00Z</dcterms:modified>
</cp:coreProperties>
</file>